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07" w:rsidRDefault="001B1707">
      <w:bookmarkStart w:id="0" w:name="_GoBack"/>
      <w:bookmarkEnd w:id="0"/>
    </w:p>
    <w:tbl>
      <w:tblPr>
        <w:tblpPr w:leftFromText="141" w:rightFromText="141" w:horzAnchor="margin" w:tblpXSpec="center" w:tblpY="450"/>
        <w:tblW w:w="593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1118"/>
        <w:gridCol w:w="2016"/>
        <w:gridCol w:w="2787"/>
        <w:gridCol w:w="2950"/>
        <w:gridCol w:w="1118"/>
        <w:gridCol w:w="632"/>
        <w:gridCol w:w="1487"/>
        <w:gridCol w:w="815"/>
      </w:tblGrid>
      <w:tr w:rsidR="0007513A" w:rsidRPr="000F3576" w:rsidTr="0007513A">
        <w:trPr>
          <w:trHeight w:val="284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47466" w:rsidRPr="0085715D" w:rsidRDefault="00B14687" w:rsidP="006547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 w:themeColor="text1"/>
                <w:sz w:val="23"/>
              </w:rPr>
              <w:t>RİSK ENVANTERİ TABLOSU</w:t>
            </w:r>
          </w:p>
        </w:tc>
      </w:tr>
      <w:tr w:rsidR="0007513A" w:rsidRPr="000F3576" w:rsidTr="00893BE6">
        <w:trPr>
          <w:trHeight w:val="284"/>
        </w:trPr>
        <w:tc>
          <w:tcPr>
            <w:tcW w:w="11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spacing w:before="52"/>
              <w:ind w:left="16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3576">
              <w:rPr>
                <w:rFonts w:ascii="Times New Roman" w:hAnsi="Times New Roman" w:cs="Times New Roman"/>
                <w:b/>
                <w:bCs/>
                <w:color w:val="000000"/>
              </w:rPr>
              <w:t>Dok. Kodu</w:t>
            </w:r>
            <w:r w:rsidRPr="000F3576">
              <w:rPr>
                <w:rFonts w:ascii="Times New Roman" w:hAnsi="Times New Roman" w:cs="Times New Roman"/>
                <w:color w:val="000000"/>
              </w:rPr>
              <w:t>: İK. LS.</w:t>
            </w: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3576">
              <w:rPr>
                <w:rFonts w:ascii="Times New Roman" w:hAnsi="Times New Roman" w:cs="Times New Roman"/>
                <w:b/>
                <w:bCs/>
                <w:color w:val="000000"/>
              </w:rPr>
              <w:t>Yayın Tarihi: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07513A" w:rsidRDefault="0007513A" w:rsidP="00654797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07513A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07513A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07513A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07513A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07513A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07513A" w:rsidRDefault="0007513A" w:rsidP="00654797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513A">
              <w:rPr>
                <w:rFonts w:ascii="Times New Roman" w:hAnsi="Times New Roman" w:cs="Times New Roman"/>
                <w:b/>
                <w:bCs/>
                <w:color w:val="000000"/>
              </w:rPr>
              <w:t>Revizyon</w:t>
            </w:r>
            <w:r w:rsidRPr="0007513A">
              <w:rPr>
                <w:rFonts w:ascii="Times New Roman" w:hAnsi="Times New Roman" w:cs="Times New Roman"/>
                <w:b/>
                <w:bCs/>
                <w:color w:val="000000"/>
                <w:spacing w:val="35"/>
              </w:rPr>
              <w:t xml:space="preserve"> </w:t>
            </w:r>
            <w:r w:rsidRPr="0007513A">
              <w:rPr>
                <w:rFonts w:ascii="Times New Roman" w:hAnsi="Times New Roman" w:cs="Times New Roman"/>
                <w:b/>
                <w:bCs/>
                <w:color w:val="000000"/>
              </w:rPr>
              <w:t>Tarihi:</w:t>
            </w:r>
          </w:p>
        </w:tc>
        <w:tc>
          <w:tcPr>
            <w:tcW w:w="12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13A" w:rsidRPr="0007513A" w:rsidRDefault="0007513A" w:rsidP="0007513A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07513A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07513A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07513A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07513A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07513A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</w:tr>
      <w:tr w:rsidR="0007513A" w:rsidRPr="000F3576" w:rsidTr="00893BE6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0F3576">
              <w:rPr>
                <w:rFonts w:ascii="Times New Roman" w:hAnsi="Times New Roman" w:cs="Times New Roman"/>
                <w:b/>
                <w:color w:val="000000"/>
              </w:rPr>
              <w:t>Web Sayfası Linki:</w:t>
            </w:r>
          </w:p>
        </w:tc>
        <w:tc>
          <w:tcPr>
            <w:tcW w:w="233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r w:rsidRPr="000F3576"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35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Türkçe   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3576">
              <w:rPr>
                <w:rFonts w:ascii="Times New Roman" w:hAnsi="Times New Roman" w:cs="Times New Roman"/>
                <w:b/>
                <w:bCs/>
                <w:color w:val="000000"/>
              </w:rPr>
              <w:t>İngilizce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513A" w:rsidRPr="000F3576" w:rsidTr="0007513A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0F3576">
              <w:rPr>
                <w:rFonts w:ascii="Times New Roman" w:hAnsi="Times New Roman" w:cs="Times New Roman"/>
                <w:b/>
                <w:color w:val="000000"/>
              </w:rPr>
              <w:t>Kontrolün Yapıldığı Ay/Yıl:</w:t>
            </w:r>
          </w:p>
        </w:tc>
        <w:tc>
          <w:tcPr>
            <w:tcW w:w="3549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0F3576" w:rsidRDefault="0007513A" w:rsidP="00654797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W w:w="592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245"/>
        <w:gridCol w:w="376"/>
        <w:gridCol w:w="376"/>
        <w:gridCol w:w="376"/>
        <w:gridCol w:w="1327"/>
        <w:gridCol w:w="1496"/>
        <w:gridCol w:w="4487"/>
        <w:gridCol w:w="3462"/>
      </w:tblGrid>
      <w:tr w:rsidR="00B14687" w:rsidRPr="00B14687" w:rsidTr="00B14687">
        <w:trPr>
          <w:trHeight w:val="136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7" w:rsidRPr="00B14687" w:rsidRDefault="00B14687" w:rsidP="00BB5A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4687">
              <w:rPr>
                <w:b/>
                <w:bCs/>
                <w:color w:val="000000"/>
                <w:sz w:val="20"/>
                <w:szCs w:val="20"/>
              </w:rPr>
              <w:t> No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14687">
            <w:pPr>
              <w:ind w:left="1519" w:hanging="15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4687">
              <w:rPr>
                <w:b/>
                <w:bCs/>
                <w:color w:val="000000"/>
                <w:sz w:val="20"/>
                <w:szCs w:val="20"/>
              </w:rPr>
              <w:t>Temel Riskler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4687">
              <w:rPr>
                <w:b/>
                <w:bCs/>
                <w:color w:val="000000"/>
                <w:sz w:val="20"/>
                <w:szCs w:val="20"/>
              </w:rPr>
              <w:t>Olasılık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4687">
              <w:rPr>
                <w:b/>
                <w:bCs/>
                <w:color w:val="000000"/>
                <w:sz w:val="20"/>
                <w:szCs w:val="20"/>
              </w:rPr>
              <w:t>Şiddet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4687">
              <w:rPr>
                <w:b/>
                <w:bCs/>
                <w:color w:val="000000"/>
                <w:sz w:val="20"/>
                <w:szCs w:val="20"/>
              </w:rPr>
              <w:t>Skor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4687">
              <w:rPr>
                <w:b/>
                <w:bCs/>
                <w:color w:val="000000"/>
                <w:sz w:val="20"/>
                <w:szCs w:val="20"/>
              </w:rPr>
              <w:t>Önem Düzeyi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4687">
              <w:rPr>
                <w:b/>
                <w:bCs/>
                <w:color w:val="000000"/>
                <w:sz w:val="20"/>
                <w:szCs w:val="20"/>
              </w:rPr>
              <w:t>Risk Sorumluluğu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4687">
              <w:rPr>
                <w:b/>
                <w:bCs/>
                <w:color w:val="000000"/>
                <w:sz w:val="20"/>
                <w:szCs w:val="20"/>
              </w:rPr>
              <w:t>Kontrol Faaliyetleri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4687">
              <w:rPr>
                <w:b/>
                <w:bCs/>
                <w:color w:val="000000"/>
                <w:sz w:val="20"/>
                <w:szCs w:val="20"/>
              </w:rPr>
              <w:t>Açıklama</w:t>
            </w:r>
          </w:p>
        </w:tc>
      </w:tr>
      <w:tr w:rsidR="00B14687" w:rsidRPr="00B14687" w:rsidTr="00B14687">
        <w:trPr>
          <w:trHeight w:val="634"/>
          <w:jc w:val="center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Maaş İşlemleri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Çok Önemli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 xml:space="preserve">Veri girişinde yapılacak bir hata ile çalışanlar eksik veya fazla maaş alabilir. Bu durumda kişi veya kurum zarara uğrayabilir. 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Kurumun ve Çalışanların Mağduriyeti</w:t>
            </w:r>
          </w:p>
        </w:tc>
      </w:tr>
      <w:tr w:rsidR="00B14687" w:rsidRPr="00B14687" w:rsidTr="00B14687">
        <w:trPr>
          <w:trHeight w:val="221"/>
          <w:jc w:val="center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SGK İşlemleri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Çok Önemli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Bildirgeler her ayın 25'ine kadar bildirilmelidir.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SGK tarafından para cezası ile cezalandırılma</w:t>
            </w:r>
          </w:p>
        </w:tc>
      </w:tr>
      <w:tr w:rsidR="00B14687" w:rsidRPr="00B14687" w:rsidTr="00B14687">
        <w:trPr>
          <w:trHeight w:val="84"/>
          <w:jc w:val="center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Personel Göreve Başlama ve Görevden Ayrılması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Çok Önemli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Personelin atama kararnamesinde belirtilen tarihlerde göreve başlatılması ve görevinden ayrılması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Kurumun ve Çalışanların Mağduriyeti</w:t>
            </w:r>
          </w:p>
        </w:tc>
      </w:tr>
      <w:tr w:rsidR="00B14687" w:rsidRPr="00B14687" w:rsidTr="00B14687">
        <w:trPr>
          <w:trHeight w:val="58"/>
          <w:jc w:val="center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Personel Özlük İşlemleri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Önemli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Personelin özlük hakları konusunda gerekli işlemlerin zamanında yapılması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Çalışanın hak mağduriyeti</w:t>
            </w:r>
          </w:p>
        </w:tc>
      </w:tr>
      <w:tr w:rsidR="00B14687" w:rsidRPr="00B14687" w:rsidTr="00B14687">
        <w:trPr>
          <w:trHeight w:val="312"/>
          <w:jc w:val="center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Bina Temizlik, Bakım ve Onarım İşleri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Önemli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Binanın zamanında ve düzenli olarak temizlik, bakım ve onarım işlerinin yapılması ve kontrolü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Personel ve öğrencinin Sağlık Mağduriyeti</w:t>
            </w:r>
          </w:p>
        </w:tc>
      </w:tr>
      <w:tr w:rsidR="00B14687" w:rsidRPr="00B14687" w:rsidTr="00B14687">
        <w:trPr>
          <w:trHeight w:val="58"/>
          <w:jc w:val="center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Akademik Personel Görev Süresi Uzatma İşlemleri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Çok Önemli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Akademik Personelin Görev bitiş tarihlerinin takip etmek.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Personelin ve Kurumun Hak Mağduriyeti</w:t>
            </w:r>
          </w:p>
        </w:tc>
      </w:tr>
      <w:tr w:rsidR="00B14687" w:rsidRPr="00B14687" w:rsidTr="00B14687">
        <w:trPr>
          <w:trHeight w:val="58"/>
          <w:jc w:val="center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 xml:space="preserve">Ek Ders Ödemeler 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Önemli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7" w:rsidRPr="00B14687" w:rsidRDefault="00B14687" w:rsidP="00BB5A88">
            <w:pPr>
              <w:jc w:val="both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Ek Ders Ödemelerinin zamanında ödenmesinin sağlanması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7" w:rsidRPr="00B14687" w:rsidRDefault="00B14687" w:rsidP="00BB5A88">
            <w:pPr>
              <w:jc w:val="both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Ek ders ödemelerinin aksaması, ödeme planlarında düzensizliğe sebep olmasına ve kişilerin haklarının gecikmesine sebep olur.</w:t>
            </w:r>
          </w:p>
        </w:tc>
      </w:tr>
      <w:tr w:rsidR="00B14687" w:rsidRPr="00B14687" w:rsidTr="00B14687">
        <w:trPr>
          <w:trHeight w:val="58"/>
          <w:jc w:val="center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Öğrenci Kayıt ve İlişik Kesme İşlemleri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Çok Önemli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Kayıt İşlemlerinin zamanında yapılması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Öğrencinin mağduriyeti</w:t>
            </w:r>
          </w:p>
        </w:tc>
      </w:tr>
      <w:tr w:rsidR="00B14687" w:rsidRPr="00B14687" w:rsidTr="00B14687">
        <w:trPr>
          <w:trHeight w:val="58"/>
          <w:jc w:val="center"/>
        </w:trPr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 xml:space="preserve">Öğrenci Staj İşlemleri 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Çok Önemli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Staj yapacak öğrencilerin SGK giriş ve çıkış işlemlerinin takibi ile sigorta primlerinin ödenmesi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Öğrenci mağduriyeti ve Kuruma ciddi cezai yükümlülük riski</w:t>
            </w:r>
          </w:p>
        </w:tc>
      </w:tr>
      <w:tr w:rsidR="00B14687" w:rsidRPr="00B14687" w:rsidTr="00B14687">
        <w:trPr>
          <w:trHeight w:val="58"/>
          <w:jc w:val="center"/>
        </w:trPr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Taşınır Kayıt ve zimmet İşlemleri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Önemli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Kayıt ve zimmet işlemlerinin zamanında yapılması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Kurum Mağduriyeti</w:t>
            </w:r>
          </w:p>
        </w:tc>
      </w:tr>
      <w:tr w:rsidR="00B14687" w:rsidRPr="00B14687" w:rsidTr="00B14687">
        <w:trPr>
          <w:trHeight w:val="8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Satın Alma İşlemleri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7" w:rsidRPr="00B14687" w:rsidRDefault="00B14687" w:rsidP="00BB5A88">
            <w:pPr>
              <w:jc w:val="center"/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Çok Önemli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Satın alma işlemleri 5018 Kamu Mali Kontrol Kanununa uygun olarak yapılmalıdır. Mevzuat değişimleri kontrol ve takip edilmelidir.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7" w:rsidRPr="00B14687" w:rsidRDefault="00B14687" w:rsidP="00BB5A88">
            <w:pPr>
              <w:rPr>
                <w:color w:val="000000"/>
                <w:sz w:val="20"/>
                <w:szCs w:val="20"/>
              </w:rPr>
            </w:pPr>
            <w:r w:rsidRPr="00B14687">
              <w:rPr>
                <w:color w:val="000000"/>
                <w:sz w:val="20"/>
                <w:szCs w:val="20"/>
              </w:rPr>
              <w:t>İşlerin aksaması, Cezai sorumluluk ve memuriyet sicilinin bozulması</w:t>
            </w:r>
          </w:p>
        </w:tc>
      </w:tr>
    </w:tbl>
    <w:p w:rsidR="0085715D" w:rsidRPr="000F3576" w:rsidRDefault="0085715D" w:rsidP="0085715D">
      <w:pPr>
        <w:rPr>
          <w:vanish/>
        </w:rPr>
      </w:pPr>
    </w:p>
    <w:p w:rsidR="0085715D" w:rsidRPr="004A2281" w:rsidRDefault="0085715D" w:rsidP="0085715D">
      <w:pPr>
        <w:jc w:val="center"/>
        <w:rPr>
          <w:sz w:val="22"/>
          <w:szCs w:val="22"/>
        </w:rPr>
      </w:pPr>
    </w:p>
    <w:p w:rsidR="0085715D" w:rsidRPr="004A2281" w:rsidRDefault="0085715D" w:rsidP="0085715D">
      <w:pPr>
        <w:rPr>
          <w:sz w:val="22"/>
          <w:szCs w:val="22"/>
        </w:rPr>
      </w:pPr>
    </w:p>
    <w:p w:rsidR="001B1707" w:rsidRPr="001B1707" w:rsidRDefault="001B1707" w:rsidP="001B1707"/>
    <w:p w:rsidR="001B1707" w:rsidRPr="001B1707" w:rsidRDefault="001B1707" w:rsidP="001B1707">
      <w:pPr>
        <w:tabs>
          <w:tab w:val="left" w:pos="3690"/>
        </w:tabs>
      </w:pPr>
    </w:p>
    <w:p w:rsidR="001B1707" w:rsidRPr="001B1707" w:rsidRDefault="001B1707" w:rsidP="001B1707"/>
    <w:p w:rsidR="00A9297C" w:rsidRPr="001B1707" w:rsidRDefault="00A9297C" w:rsidP="001B1707"/>
    <w:sectPr w:rsidR="00A9297C" w:rsidRPr="001B1707" w:rsidSect="00B1468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EEF" w:rsidRDefault="000E2EEF" w:rsidP="001B1707">
      <w:r>
        <w:separator/>
      </w:r>
    </w:p>
  </w:endnote>
  <w:endnote w:type="continuationSeparator" w:id="0">
    <w:p w:rsidR="000E2EEF" w:rsidRDefault="000E2EEF" w:rsidP="001B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EEF" w:rsidRDefault="000E2EEF" w:rsidP="001B1707">
      <w:r>
        <w:separator/>
      </w:r>
    </w:p>
  </w:footnote>
  <w:footnote w:type="continuationSeparator" w:id="0">
    <w:p w:rsidR="000E2EEF" w:rsidRDefault="000E2EEF" w:rsidP="001B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707" w:rsidRDefault="001B1707">
    <w:pPr>
      <w:pStyle w:val="stBilgi"/>
    </w:pPr>
    <w:r w:rsidRPr="001B1707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2F42E2" wp14:editId="2AB205FD">
              <wp:simplePos x="0" y="0"/>
              <wp:positionH relativeFrom="column">
                <wp:posOffset>1405255</wp:posOffset>
              </wp:positionH>
              <wp:positionV relativeFrom="paragraph">
                <wp:posOffset>-335280</wp:posOffset>
              </wp:positionV>
              <wp:extent cx="6118305" cy="867714"/>
              <wp:effectExtent l="0" t="0" r="0" b="8890"/>
              <wp:wrapNone/>
              <wp:docPr id="1313" name="Grup 1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305" cy="867714"/>
                        <a:chOff x="0" y="0"/>
                        <a:chExt cx="5760464" cy="804700"/>
                      </a:xfrm>
                    </wpg:grpSpPr>
                    <pic:pic xmlns:pic="http://schemas.openxmlformats.org/drawingml/2006/picture">
                      <pic:nvPicPr>
                        <pic:cNvPr id="2" name="Picture 11" descr="D:\belgelerim\logolar\mini_logo.png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8464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70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Rectangle 10"/>
                      <wps:cNvSpPr>
                        <a:spLocks noChangeArrowheads="1"/>
                      </wps:cNvSpPr>
                      <wps:spPr bwMode="auto">
                        <a:xfrm>
                          <a:off x="1322397" y="84594"/>
                          <a:ext cx="2970770" cy="572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T.C.</w:t>
                            </w:r>
                          </w:p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KÜTAHYA DUMLUPINAR ÜNİVERSİTESİ</w:t>
                            </w:r>
                          </w:p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Mühendislik Fakültesi</w:t>
                            </w:r>
                          </w:p>
                        </w:txbxContent>
                      </wps:txbx>
                      <wps:bodyPr wrap="none" anchor="ctr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52F42E2" id="Grup 1312" o:spid="_x0000_s1026" style="position:absolute;margin-left:110.65pt;margin-top:-26.4pt;width:481.75pt;height:68.3pt;z-index:251659264" coordsize="57604,8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49684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">
                <v:imagedata r:id="rId3" o:title="mini_logo.png (2)"/>
              </v:shape>
              <v:shape id="Resim 3" o:spid="_x0000_s1028" type="#_x0000_t75" style="position:absolute;top:127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">
                <v:imagedata r:id="rId4" o:title=""/>
              </v:shape>
              <v:rect id="Rectangle 10" o:spid="_x0000_s1029" style="position:absolute;left:13223;top:845;width:29708;height:572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" filled="f" fillcolor="#5b9bd5 [3204]" stroked="f" strokecolor="black [3213]">
                <v:shadow color="#e7e6e6 [3214]"/>
                <v:textbox style="mso-fit-shape-to-text:t">
                  <w:txbxContent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color w:val="000000" w:themeColor="text1"/>
                          <w:kern w:val="24"/>
                        </w:rPr>
                        <w:t> 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T.C.</w:t>
                      </w:r>
                    </w:p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KÜTAHYA DUMLUPINAR ÜNİVERSİTESİ</w:t>
                      </w:r>
                    </w:p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Mühendislik Fakültesi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1B1707" w:rsidRDefault="001B17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07"/>
    <w:rsid w:val="0007513A"/>
    <w:rsid w:val="00082D74"/>
    <w:rsid w:val="000E2EEF"/>
    <w:rsid w:val="001B1707"/>
    <w:rsid w:val="00447466"/>
    <w:rsid w:val="004C4CD1"/>
    <w:rsid w:val="0050273F"/>
    <w:rsid w:val="005C11BB"/>
    <w:rsid w:val="005E3E6A"/>
    <w:rsid w:val="006F7E36"/>
    <w:rsid w:val="007828B5"/>
    <w:rsid w:val="0085715D"/>
    <w:rsid w:val="00893BE6"/>
    <w:rsid w:val="00973EFC"/>
    <w:rsid w:val="009D012E"/>
    <w:rsid w:val="00A9297C"/>
    <w:rsid w:val="00AC29E7"/>
    <w:rsid w:val="00AC7DB3"/>
    <w:rsid w:val="00AF25FA"/>
    <w:rsid w:val="00B14687"/>
    <w:rsid w:val="00B967CA"/>
    <w:rsid w:val="00BA7650"/>
    <w:rsid w:val="00C73D29"/>
    <w:rsid w:val="00C84D36"/>
    <w:rsid w:val="00D40572"/>
    <w:rsid w:val="00FA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758346-9555-4F38-A5AD-67F2A0C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B1707"/>
  </w:style>
  <w:style w:type="paragraph" w:styleId="AltBilgi">
    <w:name w:val="footer"/>
    <w:basedOn w:val="Normal"/>
    <w:link w:val="Al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B1707"/>
  </w:style>
  <w:style w:type="character" w:styleId="YerTutucuMetni">
    <w:name w:val="Placeholder Text"/>
    <w:basedOn w:val="VarsaylanParagrafYazTipi"/>
    <w:uiPriority w:val="99"/>
    <w:semiHidden/>
    <w:rsid w:val="001B170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B1707"/>
    <w:pPr>
      <w:spacing w:before="100" w:beforeAutospacing="1" w:after="100" w:afterAutospacing="1"/>
    </w:pPr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1B17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tr-TR"/>
    </w:rPr>
  </w:style>
  <w:style w:type="table" w:styleId="ListeTablo3-Vurgu5">
    <w:name w:val="List Table 3 Accent 5"/>
    <w:basedOn w:val="NormalTablo"/>
    <w:uiPriority w:val="48"/>
    <w:rsid w:val="00893BE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oKlavuzu">
    <w:name w:val="Table Grid"/>
    <w:basedOn w:val="NormalTablo"/>
    <w:uiPriority w:val="39"/>
    <w:rsid w:val="0044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2">
    <w:name w:val="Grid Table 4 Accent 2"/>
    <w:basedOn w:val="NormalTablo"/>
    <w:uiPriority w:val="49"/>
    <w:rsid w:val="00973EF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7828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C11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5C1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Aidata</cp:lastModifiedBy>
  <cp:revision>2</cp:revision>
  <dcterms:created xsi:type="dcterms:W3CDTF">2025-06-18T07:34:00Z</dcterms:created>
  <dcterms:modified xsi:type="dcterms:W3CDTF">2025-06-18T07:34:00Z</dcterms:modified>
</cp:coreProperties>
</file>