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0A50" w14:textId="77777777" w:rsidR="003C057A" w:rsidRDefault="00711E61" w:rsidP="003C057A">
      <w:pPr>
        <w:spacing w:after="0" w:line="259" w:lineRule="auto"/>
        <w:ind w:left="0" w:right="89" w:firstLine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B459078" wp14:editId="76C418B1">
            <wp:simplePos x="0" y="0"/>
            <wp:positionH relativeFrom="column">
              <wp:posOffset>7740650</wp:posOffset>
            </wp:positionH>
            <wp:positionV relativeFrom="paragraph">
              <wp:posOffset>9525</wp:posOffset>
            </wp:positionV>
            <wp:extent cx="1552168" cy="1205681"/>
            <wp:effectExtent l="0" t="0" r="0" b="0"/>
            <wp:wrapNone/>
            <wp:docPr id="1" name="Resim 1" descr="https://www.dpu.edu.tr/app/views/panel/ckfinder/userfiles/1/images/30_YIL_LOGO_SECI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pu.edu.tr/app/views/panel/ckfinder/userfiles/1/images/30_YIL_LOGO_SECIL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68" cy="12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981AB" w14:textId="77777777" w:rsidR="00711E61" w:rsidRDefault="00D258A1" w:rsidP="003C057A">
      <w:pPr>
        <w:spacing w:after="0" w:line="259" w:lineRule="auto"/>
        <w:ind w:left="0" w:right="89" w:firstLine="0"/>
        <w:jc w:val="center"/>
        <w:rPr>
          <w:b/>
          <w:sz w:val="28"/>
        </w:rPr>
      </w:pPr>
      <w:r>
        <w:rPr>
          <w:b/>
          <w:sz w:val="28"/>
        </w:rPr>
        <w:t>T.C.</w:t>
      </w:r>
    </w:p>
    <w:p w14:paraId="68905875" w14:textId="77777777" w:rsidR="00C924AF" w:rsidRPr="00711E61" w:rsidRDefault="007D6A5B" w:rsidP="00FF0282">
      <w:pPr>
        <w:spacing w:after="0" w:line="259" w:lineRule="auto"/>
        <w:ind w:left="0" w:right="89" w:firstLine="0"/>
        <w:jc w:val="center"/>
        <w:rPr>
          <w:b/>
          <w:sz w:val="28"/>
        </w:rPr>
      </w:pPr>
      <w:r>
        <w:rPr>
          <w:b/>
          <w:sz w:val="28"/>
        </w:rPr>
        <w:t>KÜTAHYA DUMLUPINAR ÜNİVERSİTESİ</w:t>
      </w:r>
    </w:p>
    <w:p w14:paraId="049E6A75" w14:textId="77777777" w:rsidR="00C924AF" w:rsidRDefault="00112CC2" w:rsidP="00FF0282">
      <w:pPr>
        <w:spacing w:after="333" w:line="259" w:lineRule="auto"/>
        <w:ind w:left="0" w:right="89" w:firstLine="0"/>
        <w:jc w:val="center"/>
      </w:pPr>
      <w:r>
        <w:rPr>
          <w:b/>
          <w:sz w:val="28"/>
        </w:rPr>
        <w:t xml:space="preserve">Kütahya </w:t>
      </w:r>
      <w:r w:rsidR="00711E61">
        <w:rPr>
          <w:b/>
          <w:sz w:val="28"/>
        </w:rPr>
        <w:t xml:space="preserve">Domaniç </w:t>
      </w:r>
      <w:proofErr w:type="spellStart"/>
      <w:r w:rsidR="00711E61">
        <w:rPr>
          <w:b/>
          <w:sz w:val="28"/>
        </w:rPr>
        <w:t>Hayme</w:t>
      </w:r>
      <w:proofErr w:type="spellEnd"/>
      <w:r w:rsidR="00711E61">
        <w:rPr>
          <w:b/>
          <w:sz w:val="28"/>
        </w:rPr>
        <w:t xml:space="preserve"> Ana</w:t>
      </w:r>
      <w:r w:rsidR="007D6A5B">
        <w:rPr>
          <w:b/>
          <w:sz w:val="28"/>
        </w:rPr>
        <w:t xml:space="preserve"> Meslek Yüksekokulu</w:t>
      </w:r>
    </w:p>
    <w:p w14:paraId="4C66B7D6" w14:textId="5920DA5D" w:rsidR="00C924AF" w:rsidRDefault="002A11BB" w:rsidP="00FF0282">
      <w:pPr>
        <w:spacing w:after="39" w:line="259" w:lineRule="auto"/>
        <w:ind w:right="89"/>
        <w:jc w:val="center"/>
      </w:pPr>
      <w:r>
        <w:rPr>
          <w:b/>
        </w:rPr>
        <w:t>202</w:t>
      </w:r>
      <w:r w:rsidR="009668C2">
        <w:rPr>
          <w:b/>
        </w:rPr>
        <w:t>2</w:t>
      </w:r>
      <w:r>
        <w:rPr>
          <w:b/>
        </w:rPr>
        <w:t>-202</w:t>
      </w:r>
      <w:r w:rsidR="009668C2">
        <w:rPr>
          <w:b/>
        </w:rPr>
        <w:t>3</w:t>
      </w:r>
      <w:r w:rsidR="007D6A5B">
        <w:rPr>
          <w:b/>
        </w:rPr>
        <w:t xml:space="preserve"> EĞİTİM ÖĞRETİM YILI BAHAR YARIYILI STAJ TAKVİMİ</w:t>
      </w:r>
      <w:r w:rsidR="0035008A">
        <w:rPr>
          <w:rStyle w:val="DipnotBavurusu"/>
          <w:b/>
        </w:rPr>
        <w:footnoteReference w:id="1"/>
      </w:r>
    </w:p>
    <w:tbl>
      <w:tblPr>
        <w:tblStyle w:val="TableGrid"/>
        <w:tblW w:w="15590" w:type="dxa"/>
        <w:tblInd w:w="0" w:type="dxa"/>
        <w:tblCellMar>
          <w:top w:w="94" w:type="dxa"/>
          <w:left w:w="41" w:type="dxa"/>
          <w:right w:w="110" w:type="dxa"/>
        </w:tblCellMar>
        <w:tblLook w:val="04A0" w:firstRow="1" w:lastRow="0" w:firstColumn="1" w:lastColumn="0" w:noHBand="0" w:noVBand="1"/>
      </w:tblPr>
      <w:tblGrid>
        <w:gridCol w:w="1816"/>
        <w:gridCol w:w="2590"/>
        <w:gridCol w:w="2156"/>
        <w:gridCol w:w="2126"/>
        <w:gridCol w:w="3555"/>
        <w:gridCol w:w="3347"/>
      </w:tblGrid>
      <w:tr w:rsidR="008B4769" w:rsidRPr="00EB1830" w14:paraId="7F173472" w14:textId="77777777" w:rsidTr="00D9779B">
        <w:trPr>
          <w:trHeight w:val="643"/>
        </w:trPr>
        <w:tc>
          <w:tcPr>
            <w:tcW w:w="18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7F791AE9" w14:textId="77777777" w:rsidR="008B4769" w:rsidRPr="00EB1830" w:rsidRDefault="008B4769" w:rsidP="008B4769">
            <w:pPr>
              <w:rPr>
                <w:szCs w:val="24"/>
              </w:rPr>
            </w:pPr>
          </w:p>
        </w:tc>
        <w:tc>
          <w:tcPr>
            <w:tcW w:w="25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4D689C69" w14:textId="77777777" w:rsidR="008B4769" w:rsidRPr="00EB1830" w:rsidRDefault="008B4769" w:rsidP="008B4769">
            <w:pPr>
              <w:spacing w:after="160" w:line="259" w:lineRule="auto"/>
              <w:ind w:left="0" w:firstLine="708"/>
              <w:rPr>
                <w:szCs w:val="24"/>
              </w:rPr>
            </w:pPr>
          </w:p>
          <w:p w14:paraId="20FF5F0B" w14:textId="77777777" w:rsidR="008B4769" w:rsidRPr="00EB1830" w:rsidRDefault="008B4769" w:rsidP="008B476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215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640A58E0" w14:textId="3AA5B679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Başlangıç Tarihi</w:t>
            </w:r>
          </w:p>
        </w:tc>
        <w:tc>
          <w:tcPr>
            <w:tcW w:w="21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7C006981" w14:textId="77777777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Bitiş Tarihi</w:t>
            </w:r>
          </w:p>
        </w:tc>
        <w:tc>
          <w:tcPr>
            <w:tcW w:w="355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36DC7BCA" w14:textId="77777777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Staj Süresi</w:t>
            </w:r>
          </w:p>
        </w:tc>
        <w:tc>
          <w:tcPr>
            <w:tcW w:w="33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 w:themeFill="accent4"/>
          </w:tcPr>
          <w:p w14:paraId="4385CD06" w14:textId="77777777" w:rsidR="008B4769" w:rsidRPr="00EB1830" w:rsidRDefault="008B4769" w:rsidP="008B476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B1830">
              <w:rPr>
                <w:b/>
                <w:szCs w:val="24"/>
              </w:rPr>
              <w:t>Öğrencinin Staj Defteri Son Teslim Tarihi</w:t>
            </w:r>
          </w:p>
        </w:tc>
      </w:tr>
      <w:tr w:rsidR="00DC2695" w:rsidRPr="00EB1830" w14:paraId="5FC7A2DD" w14:textId="77777777" w:rsidTr="00D9779B">
        <w:trPr>
          <w:trHeight w:val="345"/>
        </w:trPr>
        <w:tc>
          <w:tcPr>
            <w:tcW w:w="1816" w:type="dxa"/>
            <w:vMerge w:val="restart"/>
            <w:tcBorders>
              <w:left w:val="single" w:sz="15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1FF21F01" w14:textId="0CB4FC64" w:rsidR="00DC2695" w:rsidRPr="00EB1830" w:rsidRDefault="00DC2695" w:rsidP="00DC2695">
            <w:pPr>
              <w:spacing w:after="0" w:line="259" w:lineRule="auto"/>
              <w:rPr>
                <w:b/>
                <w:szCs w:val="24"/>
              </w:rPr>
            </w:pPr>
            <w:r w:rsidRPr="00EB1830">
              <w:rPr>
                <w:szCs w:val="24"/>
              </w:rPr>
              <w:t>1. DURUM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269C2263" w14:textId="77777777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4EDFEC35" w14:textId="68F8E088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3 TEMMUZ 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7F758897" w14:textId="49041121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28 TEMMUZ 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5B05F2CE" w14:textId="77777777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4B083" w:themeFill="accent2" w:themeFillTint="99"/>
          </w:tcPr>
          <w:p w14:paraId="0E409CAF" w14:textId="568C464C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11 AĞUSTOS 2023</w:t>
            </w:r>
          </w:p>
        </w:tc>
      </w:tr>
      <w:tr w:rsidR="00DC2695" w:rsidRPr="00EB1830" w14:paraId="52103B66" w14:textId="77777777" w:rsidTr="00D9779B">
        <w:trPr>
          <w:trHeight w:val="310"/>
        </w:trPr>
        <w:tc>
          <w:tcPr>
            <w:tcW w:w="1816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08BFE875" w14:textId="5546804D" w:rsidR="00DC2695" w:rsidRPr="00EB1830" w:rsidRDefault="00DC2695" w:rsidP="00DC2695">
            <w:pPr>
              <w:spacing w:after="0" w:line="259" w:lineRule="auto"/>
              <w:rPr>
                <w:b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454580C2" w14:textId="77777777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 ve Cumartesi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16696B6B" w14:textId="34239BD9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3 TEMMUZ 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654AB2A6" w14:textId="144FD8CA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26 TEMMUZ 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7DB46EC8" w14:textId="77777777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4B083" w:themeFill="accent2" w:themeFillTint="99"/>
          </w:tcPr>
          <w:p w14:paraId="0E0ADEC1" w14:textId="1E5A3918" w:rsidR="00DC2695" w:rsidRPr="00EB1830" w:rsidRDefault="00DC2695" w:rsidP="00DC2695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11 AĞUSTOS 2023</w:t>
            </w:r>
          </w:p>
        </w:tc>
      </w:tr>
      <w:tr w:rsidR="00DC2695" w:rsidRPr="00EB1830" w14:paraId="41B3B7AE" w14:textId="77777777" w:rsidTr="00D9779B">
        <w:trPr>
          <w:trHeight w:val="316"/>
        </w:trPr>
        <w:tc>
          <w:tcPr>
            <w:tcW w:w="1816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3843EE61" w14:textId="7BEFAC46" w:rsidR="00DC2695" w:rsidRPr="00EB1830" w:rsidRDefault="00DC2695" w:rsidP="008B4769">
            <w:pPr>
              <w:spacing w:after="0" w:line="259" w:lineRule="auto"/>
              <w:rPr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674ED02A" w14:textId="41453D1D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211CC78C" w14:textId="1C029E22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17 TEMMUZ 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68200433" w14:textId="090906FE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28 TEMMUZ 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2F4DF72A" w14:textId="06D5D36F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4B083" w:themeFill="accent2" w:themeFillTint="99"/>
          </w:tcPr>
          <w:p w14:paraId="5D0FC98B" w14:textId="6C81E117" w:rsidR="00DC2695" w:rsidRPr="00EB1830" w:rsidRDefault="00DC2695" w:rsidP="008B4769">
            <w:pPr>
              <w:spacing w:after="0" w:line="259" w:lineRule="auto"/>
              <w:rPr>
                <w:szCs w:val="24"/>
              </w:rPr>
            </w:pPr>
            <w:r w:rsidRPr="00EB1830">
              <w:rPr>
                <w:szCs w:val="24"/>
              </w:rPr>
              <w:t>11 AĞUSTOS 2023</w:t>
            </w:r>
          </w:p>
        </w:tc>
      </w:tr>
      <w:tr w:rsidR="00DC2695" w:rsidRPr="00EB1830" w14:paraId="2E76F49B" w14:textId="77777777" w:rsidTr="00D9779B">
        <w:trPr>
          <w:trHeight w:val="330"/>
        </w:trPr>
        <w:tc>
          <w:tcPr>
            <w:tcW w:w="1816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269A746A" w14:textId="2FDC2D27" w:rsidR="00DC2695" w:rsidRPr="00EB1830" w:rsidRDefault="00DC2695" w:rsidP="008B4769">
            <w:pPr>
              <w:spacing w:after="0" w:line="259" w:lineRule="auto"/>
              <w:ind w:left="14" w:firstLine="0"/>
              <w:rPr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4835EC40" w14:textId="18465AA1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 ve Cumartesi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0E70D70F" w14:textId="7B94B3D9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17 TEMMUZ 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19F7180B" w14:textId="021F1521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27 TEMMUZ 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37621D50" w14:textId="773D9497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4B083" w:themeFill="accent2" w:themeFillTint="99"/>
          </w:tcPr>
          <w:p w14:paraId="4A0B4C32" w14:textId="4D9F0DCC" w:rsidR="00DC2695" w:rsidRPr="00EB1830" w:rsidRDefault="00DC2695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11 AĞUSTOS 2023</w:t>
            </w:r>
          </w:p>
        </w:tc>
      </w:tr>
      <w:tr w:rsidR="008B4769" w:rsidRPr="00EB1830" w14:paraId="74F6B1C3" w14:textId="77777777" w:rsidTr="00D9779B">
        <w:trPr>
          <w:trHeight w:val="282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279C78AA" w14:textId="1B2DDA83" w:rsidR="008B4769" w:rsidRPr="00EB1830" w:rsidRDefault="008B4769" w:rsidP="008B4769">
            <w:pPr>
              <w:spacing w:after="0" w:line="259" w:lineRule="auto"/>
              <w:rPr>
                <w:b/>
                <w:szCs w:val="24"/>
              </w:rPr>
            </w:pPr>
            <w:r w:rsidRPr="00EB1830">
              <w:rPr>
                <w:b/>
                <w:szCs w:val="24"/>
              </w:rPr>
              <w:t xml:space="preserve"> 2. DURUM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5847A328" w14:textId="4FC30D8A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38CDC8E8" w14:textId="47272BA8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 AĞUSTOS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49A13A22" w14:textId="1880F32C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14 AĞUSTOS</w:t>
            </w:r>
            <w:r w:rsidR="008B4769" w:rsidRPr="00EB1830">
              <w:rPr>
                <w:szCs w:val="24"/>
              </w:rPr>
              <w:t xml:space="preserve">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493FF9A0" w14:textId="6890874E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45911" w:themeFill="accent2" w:themeFillShade="BF"/>
          </w:tcPr>
          <w:p w14:paraId="36584FB5" w14:textId="2CC71605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</w:t>
            </w:r>
            <w:r w:rsidR="00EB1830" w:rsidRPr="00EB1830">
              <w:rPr>
                <w:szCs w:val="24"/>
              </w:rPr>
              <w:t>5</w:t>
            </w:r>
            <w:r w:rsidR="008B4769" w:rsidRPr="00EB1830">
              <w:rPr>
                <w:szCs w:val="24"/>
              </w:rPr>
              <w:t xml:space="preserve"> AĞUSTOS 2023</w:t>
            </w:r>
          </w:p>
        </w:tc>
      </w:tr>
      <w:tr w:rsidR="008B4769" w:rsidRPr="00EB1830" w14:paraId="3E54B0DE" w14:textId="77777777" w:rsidTr="00D9779B">
        <w:trPr>
          <w:trHeight w:val="306"/>
        </w:trPr>
        <w:tc>
          <w:tcPr>
            <w:tcW w:w="1816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0BFB0C28" w14:textId="77777777" w:rsidR="008B4769" w:rsidRPr="00EB1830" w:rsidRDefault="008B4769" w:rsidP="008B4769">
            <w:pPr>
              <w:spacing w:after="0" w:line="259" w:lineRule="auto"/>
              <w:ind w:left="14" w:firstLine="0"/>
              <w:rPr>
                <w:b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390E2456" w14:textId="08EB386F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 ve Cumartesi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6E94CDDB" w14:textId="2EBBCBDB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 AĞUSTOS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5DAA49DC" w14:textId="3D1F80B3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11 AĞUSTOS</w:t>
            </w:r>
            <w:r w:rsidR="008B4769" w:rsidRPr="00EB1830">
              <w:rPr>
                <w:szCs w:val="24"/>
              </w:rPr>
              <w:t xml:space="preserve">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68E06E23" w14:textId="0BA39986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45911" w:themeFill="accent2" w:themeFillShade="BF"/>
          </w:tcPr>
          <w:p w14:paraId="04EE202A" w14:textId="7C6CF279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</w:t>
            </w:r>
            <w:r w:rsidR="00EB1830" w:rsidRPr="00EB1830">
              <w:rPr>
                <w:szCs w:val="24"/>
              </w:rPr>
              <w:t>5</w:t>
            </w:r>
            <w:r w:rsidR="008B4769" w:rsidRPr="00EB1830">
              <w:rPr>
                <w:szCs w:val="24"/>
              </w:rPr>
              <w:t xml:space="preserve"> AĞUSTOS 2023</w:t>
            </w:r>
          </w:p>
        </w:tc>
      </w:tr>
      <w:tr w:rsidR="008B4769" w:rsidRPr="00EB1830" w14:paraId="0BF65F54" w14:textId="77777777" w:rsidTr="00D9779B">
        <w:trPr>
          <w:trHeight w:val="309"/>
        </w:trPr>
        <w:tc>
          <w:tcPr>
            <w:tcW w:w="1816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64972F24" w14:textId="77777777" w:rsidR="008B4769" w:rsidRPr="00EB1830" w:rsidRDefault="008B4769" w:rsidP="008B4769">
            <w:pPr>
              <w:spacing w:after="0" w:line="259" w:lineRule="auto"/>
              <w:ind w:left="14" w:firstLine="0"/>
              <w:rPr>
                <w:b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0E123BC1" w14:textId="42E0B0DF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16F85657" w14:textId="0C7AE756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 AĞUSTOS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50150E69" w14:textId="70236BDF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28</w:t>
            </w:r>
            <w:r w:rsidR="008B4769" w:rsidRPr="00EB1830">
              <w:rPr>
                <w:szCs w:val="24"/>
              </w:rPr>
              <w:t xml:space="preserve"> AĞUSTOS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52D6C4EF" w14:textId="1E456985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45911" w:themeFill="accent2" w:themeFillShade="BF"/>
          </w:tcPr>
          <w:p w14:paraId="144DE928" w14:textId="437CC8D0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0</w:t>
            </w:r>
            <w:r w:rsidR="00EB1830" w:rsidRPr="00EB1830">
              <w:rPr>
                <w:szCs w:val="24"/>
              </w:rPr>
              <w:t>8</w:t>
            </w:r>
            <w:r w:rsidR="008B4769" w:rsidRPr="00EB1830">
              <w:rPr>
                <w:szCs w:val="24"/>
              </w:rPr>
              <w:t xml:space="preserve"> </w:t>
            </w:r>
            <w:r w:rsidRPr="00EB1830">
              <w:rPr>
                <w:szCs w:val="24"/>
              </w:rPr>
              <w:t>EYLÜL</w:t>
            </w:r>
            <w:r w:rsidR="008B4769" w:rsidRPr="00EB1830">
              <w:rPr>
                <w:szCs w:val="24"/>
              </w:rPr>
              <w:t xml:space="preserve"> 2023</w:t>
            </w:r>
          </w:p>
        </w:tc>
      </w:tr>
      <w:tr w:rsidR="008B4769" w:rsidRPr="00EB1830" w14:paraId="24DBFE44" w14:textId="77777777" w:rsidTr="00D9779B">
        <w:trPr>
          <w:trHeight w:val="316"/>
        </w:trPr>
        <w:tc>
          <w:tcPr>
            <w:tcW w:w="1816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43D5E417" w14:textId="77777777" w:rsidR="008B4769" w:rsidRPr="00EB1830" w:rsidRDefault="008B4769" w:rsidP="008B4769">
            <w:pPr>
              <w:spacing w:after="0" w:line="259" w:lineRule="auto"/>
              <w:ind w:left="14" w:firstLine="0"/>
              <w:rPr>
                <w:b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3078E8F9" w14:textId="40EE3DD8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Hafta İçi ve Cumartesi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7F9C13FA" w14:textId="20974EF8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1 AĞUSTOS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21B764EB" w14:textId="45220E01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23</w:t>
            </w:r>
            <w:r w:rsidR="008B4769" w:rsidRPr="00EB1830">
              <w:rPr>
                <w:szCs w:val="24"/>
              </w:rPr>
              <w:t xml:space="preserve"> AĞUSTOS 2023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45911" w:themeFill="accent2" w:themeFillShade="BF"/>
          </w:tcPr>
          <w:p w14:paraId="13A75208" w14:textId="67EDE3DD" w:rsidR="008B4769" w:rsidRPr="00EB1830" w:rsidRDefault="008B4769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20 İŞ GÜNÜ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45911" w:themeFill="accent2" w:themeFillShade="BF"/>
          </w:tcPr>
          <w:p w14:paraId="1502BB66" w14:textId="57849992" w:rsidR="008B4769" w:rsidRPr="00EB1830" w:rsidRDefault="001B13B6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0</w:t>
            </w:r>
            <w:r w:rsidR="00EB1830" w:rsidRPr="00EB1830">
              <w:rPr>
                <w:szCs w:val="24"/>
              </w:rPr>
              <w:t>8</w:t>
            </w:r>
            <w:r w:rsidRPr="00EB1830">
              <w:rPr>
                <w:szCs w:val="24"/>
              </w:rPr>
              <w:t xml:space="preserve"> EYLÜL</w:t>
            </w:r>
            <w:r w:rsidR="008B4769" w:rsidRPr="00EB1830">
              <w:rPr>
                <w:szCs w:val="24"/>
              </w:rPr>
              <w:t xml:space="preserve"> 2023</w:t>
            </w:r>
          </w:p>
        </w:tc>
      </w:tr>
      <w:tr w:rsidR="009668C2" w:rsidRPr="00EB1830" w14:paraId="4D31F750" w14:textId="77777777" w:rsidTr="00D9779B">
        <w:trPr>
          <w:trHeight w:val="967"/>
        </w:trPr>
        <w:tc>
          <w:tcPr>
            <w:tcW w:w="18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28B8981" w14:textId="7533A34D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522577D" w14:textId="77777777" w:rsidR="009668C2" w:rsidRPr="00EB1830" w:rsidRDefault="009668C2" w:rsidP="008B4769">
            <w:pPr>
              <w:spacing w:after="2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 xml:space="preserve">Danışman Öğretim Elemanlarının ;           </w:t>
            </w:r>
          </w:p>
          <w:p w14:paraId="4281C060" w14:textId="31831354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r w:rsidRPr="00EB1830">
              <w:rPr>
                <w:szCs w:val="24"/>
              </w:rPr>
              <w:t>Staj Başvurusunu Onaylama Tarih Aralığı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713DAA8D" w14:textId="77777777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  <w:highlight w:val="yellow"/>
              </w:rPr>
            </w:pPr>
            <w:r w:rsidRPr="00EB1830">
              <w:rPr>
                <w:szCs w:val="24"/>
                <w:highlight w:val="yellow"/>
              </w:rPr>
              <w:t>01 HAZİRAN 2023</w:t>
            </w:r>
          </w:p>
          <w:p w14:paraId="2E26EB29" w14:textId="31D691AD" w:rsidR="00CB272B" w:rsidRPr="00EB1830" w:rsidRDefault="00CB272B" w:rsidP="008B4769">
            <w:pPr>
              <w:spacing w:after="0" w:line="259" w:lineRule="auto"/>
              <w:ind w:left="0" w:firstLine="0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E599" w:themeFill="accent4" w:themeFillTint="66"/>
          </w:tcPr>
          <w:p w14:paraId="6FE3C81A" w14:textId="77777777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  <w:highlight w:val="yellow"/>
              </w:rPr>
            </w:pPr>
            <w:r w:rsidRPr="00EB1830">
              <w:rPr>
                <w:szCs w:val="24"/>
                <w:highlight w:val="yellow"/>
              </w:rPr>
              <w:t>09 HAZİRAN 2023</w:t>
            </w:r>
          </w:p>
          <w:p w14:paraId="261860CF" w14:textId="0F9F703E" w:rsidR="00CB272B" w:rsidRPr="00EB1830" w:rsidRDefault="00CB272B" w:rsidP="008B4769">
            <w:pPr>
              <w:spacing w:after="0" w:line="259" w:lineRule="auto"/>
              <w:ind w:left="0" w:firstLine="0"/>
              <w:rPr>
                <w:szCs w:val="24"/>
                <w:highlight w:val="yellow"/>
              </w:rPr>
            </w:pPr>
          </w:p>
        </w:tc>
        <w:tc>
          <w:tcPr>
            <w:tcW w:w="6902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000"/>
          </w:tcPr>
          <w:p w14:paraId="1046A1AB" w14:textId="01A07307" w:rsidR="009668C2" w:rsidRPr="00EB1830" w:rsidRDefault="00EB1830" w:rsidP="009668C2">
            <w:pPr>
              <w:spacing w:after="2" w:line="259" w:lineRule="auto"/>
              <w:ind w:left="0" w:firstLine="0"/>
              <w:rPr>
                <w:szCs w:val="24"/>
              </w:rPr>
            </w:pPr>
            <w:r>
              <w:rPr>
                <w:b/>
                <w:color w:val="FF0000"/>
                <w:szCs w:val="24"/>
              </w:rPr>
              <w:t>-</w:t>
            </w:r>
            <w:r w:rsidR="009668C2" w:rsidRPr="00EB1830">
              <w:rPr>
                <w:b/>
                <w:color w:val="FF0000"/>
                <w:szCs w:val="24"/>
              </w:rPr>
              <w:t xml:space="preserve">20 İŞ GÜNÜ STAJI </w:t>
            </w:r>
          </w:p>
          <w:p w14:paraId="2F816D51" w14:textId="03697411" w:rsidR="009668C2" w:rsidRDefault="009668C2" w:rsidP="009668C2">
            <w:pPr>
              <w:spacing w:after="2" w:line="259" w:lineRule="auto"/>
              <w:rPr>
                <w:b/>
                <w:color w:val="FF0000"/>
                <w:szCs w:val="24"/>
              </w:rPr>
            </w:pPr>
            <w:r w:rsidRPr="00EB1830">
              <w:rPr>
                <w:b/>
                <w:color w:val="FF0000"/>
                <w:szCs w:val="24"/>
              </w:rPr>
              <w:t>SADECE 2. SINIFTA OLAN ÖĞRECİLER YAPABİLİRLER.</w:t>
            </w:r>
            <w:r w:rsidR="001B13B6" w:rsidRPr="00EB1830">
              <w:rPr>
                <w:b/>
                <w:color w:val="FF0000"/>
                <w:szCs w:val="24"/>
              </w:rPr>
              <w:t xml:space="preserve"> </w:t>
            </w:r>
          </w:p>
          <w:p w14:paraId="7F965D35" w14:textId="77777777" w:rsidR="00EB1830" w:rsidRPr="00EB1830" w:rsidRDefault="00EB1830" w:rsidP="009668C2">
            <w:pPr>
              <w:spacing w:after="2" w:line="259" w:lineRule="auto"/>
              <w:rPr>
                <w:b/>
                <w:bCs/>
                <w:color w:val="FF0000"/>
                <w:szCs w:val="24"/>
              </w:rPr>
            </w:pPr>
          </w:p>
          <w:p w14:paraId="370EC896" w14:textId="14C54B00" w:rsidR="00EB1830" w:rsidRPr="00EB1830" w:rsidRDefault="00EB1830" w:rsidP="00EB1830">
            <w:pPr>
              <w:spacing w:after="2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bCs/>
                <w:color w:val="FF0000"/>
                <w:szCs w:val="24"/>
              </w:rPr>
              <w:t>-AĞUSTOSTA 20 GÜNLÜK STAJ YAPACAK ÖĞRENCİLERİN MEZUNİYE</w:t>
            </w:r>
            <w:r w:rsidR="001B1428">
              <w:rPr>
                <w:b/>
                <w:bCs/>
                <w:color w:val="FF0000"/>
                <w:szCs w:val="24"/>
              </w:rPr>
              <w:t xml:space="preserve">T İŞLEMLERİ </w:t>
            </w:r>
            <w:r w:rsidRPr="00EB1830">
              <w:rPr>
                <w:b/>
                <w:bCs/>
                <w:color w:val="FF0000"/>
                <w:szCs w:val="24"/>
              </w:rPr>
              <w:t>EYLÜL AYININ 3. HAFTASI GERÇEKLEŞTİRİLECEKTİR. BU NEDENLE YAŞANABİLECEK OLUMSUZLUKLARDA SORUMLULU</w:t>
            </w:r>
            <w:r w:rsidR="001B1428">
              <w:rPr>
                <w:b/>
                <w:bCs/>
                <w:color w:val="FF0000"/>
                <w:szCs w:val="24"/>
              </w:rPr>
              <w:t>K</w:t>
            </w:r>
            <w:r w:rsidRPr="00EB1830">
              <w:rPr>
                <w:b/>
                <w:bCs/>
                <w:color w:val="FF0000"/>
                <w:szCs w:val="24"/>
              </w:rPr>
              <w:t xml:space="preserve"> ÖĞRENCİYE AİTTİR.</w:t>
            </w:r>
          </w:p>
        </w:tc>
      </w:tr>
      <w:tr w:rsidR="009668C2" w:rsidRPr="00EB1830" w14:paraId="121F42AB" w14:textId="77777777" w:rsidTr="00D9779B">
        <w:trPr>
          <w:trHeight w:val="967"/>
        </w:trPr>
        <w:tc>
          <w:tcPr>
            <w:tcW w:w="18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6B138226" w14:textId="590CAF31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14CD02E1" w14:textId="77777777" w:rsidR="009668C2" w:rsidRPr="00EB1830" w:rsidRDefault="009668C2" w:rsidP="008B4769">
            <w:pPr>
              <w:spacing w:after="2" w:line="259" w:lineRule="auto"/>
              <w:ind w:left="0" w:firstLine="0"/>
              <w:rPr>
                <w:szCs w:val="24"/>
              </w:rPr>
            </w:pPr>
            <w:r w:rsidRPr="00EB1830">
              <w:rPr>
                <w:b/>
                <w:szCs w:val="24"/>
              </w:rPr>
              <w:t>Öğrenci İşlerinin ;</w:t>
            </w:r>
          </w:p>
          <w:p w14:paraId="41164FD8" w14:textId="17F4266A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  <w:proofErr w:type="spellStart"/>
            <w:r w:rsidRPr="00EB1830">
              <w:rPr>
                <w:szCs w:val="24"/>
              </w:rPr>
              <w:t>Sgk</w:t>
            </w:r>
            <w:proofErr w:type="spellEnd"/>
            <w:r w:rsidRPr="00EB1830">
              <w:rPr>
                <w:szCs w:val="24"/>
              </w:rPr>
              <w:t xml:space="preserve"> Giriş İşlemleri Tarih Aralığı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221B1625" w14:textId="77777777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  <w:highlight w:val="yellow"/>
              </w:rPr>
            </w:pPr>
            <w:r w:rsidRPr="00EB1830">
              <w:rPr>
                <w:szCs w:val="24"/>
                <w:highlight w:val="yellow"/>
              </w:rPr>
              <w:t>12 HAZİRAN 2023</w:t>
            </w:r>
          </w:p>
          <w:p w14:paraId="6674DCF2" w14:textId="72A1BE8E" w:rsidR="00CB272B" w:rsidRPr="00EB1830" w:rsidRDefault="00CB272B" w:rsidP="008B4769">
            <w:pPr>
              <w:spacing w:after="0" w:line="259" w:lineRule="auto"/>
              <w:ind w:left="0" w:firstLine="0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D966" w:themeFill="accent4" w:themeFillTint="99"/>
          </w:tcPr>
          <w:p w14:paraId="2C4D148B" w14:textId="35B73172" w:rsidR="00CB272B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  <w:highlight w:val="yellow"/>
              </w:rPr>
            </w:pPr>
            <w:r w:rsidRPr="00EB1830">
              <w:rPr>
                <w:szCs w:val="24"/>
                <w:highlight w:val="yellow"/>
              </w:rPr>
              <w:t>23 HAZİRAN 2023</w:t>
            </w:r>
          </w:p>
        </w:tc>
        <w:tc>
          <w:tcPr>
            <w:tcW w:w="6902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FC000"/>
          </w:tcPr>
          <w:p w14:paraId="2419F02A" w14:textId="77777777" w:rsidR="009668C2" w:rsidRPr="00EB1830" w:rsidRDefault="009668C2" w:rsidP="008B476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9668C2" w:rsidRPr="00EB1830" w14:paraId="421301B1" w14:textId="77777777" w:rsidTr="00D9779B">
        <w:trPr>
          <w:trHeight w:val="967"/>
        </w:trPr>
        <w:tc>
          <w:tcPr>
            <w:tcW w:w="18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353F1167" w14:textId="56A9CC22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33095A41" w14:textId="75C3BE4D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4F8B5B35" w14:textId="2DFD9ED9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D966" w:themeFill="accent4" w:themeFillTint="99"/>
          </w:tcPr>
          <w:p w14:paraId="3036E256" w14:textId="132FDB52" w:rsidR="009668C2" w:rsidRPr="00EB1830" w:rsidRDefault="009668C2" w:rsidP="008B4769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902" w:type="dxa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000"/>
          </w:tcPr>
          <w:p w14:paraId="4495CE2A" w14:textId="77777777" w:rsidR="009668C2" w:rsidRPr="00EB1830" w:rsidRDefault="009668C2" w:rsidP="008B476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14:paraId="4EC310AD" w14:textId="1D259195" w:rsidR="00C924AF" w:rsidRDefault="007D6A5B" w:rsidP="00EB1830">
      <w:pPr>
        <w:pStyle w:val="Balk1"/>
        <w:ind w:left="0" w:firstLine="0"/>
      </w:pPr>
      <w:r>
        <w:t>Öğretim Elemanının Dikkatine;</w:t>
      </w:r>
    </w:p>
    <w:p w14:paraId="2C63A560" w14:textId="77777777" w:rsidR="002A11BB" w:rsidRPr="002A11BB" w:rsidRDefault="002A11BB" w:rsidP="002A11BB">
      <w:pPr>
        <w:ind w:left="0" w:firstLine="0"/>
      </w:pPr>
    </w:p>
    <w:p w14:paraId="05CC1644" w14:textId="77777777" w:rsidR="00FF0282" w:rsidRDefault="007D6A5B" w:rsidP="00FF0282">
      <w:pPr>
        <w:pStyle w:val="ListeParagraf"/>
        <w:numPr>
          <w:ilvl w:val="0"/>
          <w:numId w:val="2"/>
        </w:numPr>
        <w:spacing w:line="321" w:lineRule="auto"/>
      </w:pPr>
      <w:r>
        <w:t xml:space="preserve">Öğrencilere gerekli bilgilendirmelerin ve onaylama işlemlerinin zamanında yapılması ve aksamaya meydan verilmemesi hususu önemle rica olunur.  </w:t>
      </w:r>
    </w:p>
    <w:p w14:paraId="017EDFA3" w14:textId="77777777" w:rsidR="00FF0282" w:rsidRDefault="007D6A5B" w:rsidP="00FF0282">
      <w:pPr>
        <w:pStyle w:val="ListeParagraf"/>
        <w:numPr>
          <w:ilvl w:val="0"/>
          <w:numId w:val="2"/>
        </w:numPr>
        <w:spacing w:line="321" w:lineRule="auto"/>
      </w:pPr>
      <w:r>
        <w:t xml:space="preserve">Öğretim elamanları belirtilen staj tarihleri dışındaki staj </w:t>
      </w:r>
      <w:r w:rsidR="00FF0282">
        <w:t>başvuruları</w:t>
      </w:r>
      <w:r>
        <w:t xml:space="preserve"> için staj onayı </w:t>
      </w:r>
      <w:r w:rsidRPr="00FF0282">
        <w:rPr>
          <w:b/>
          <w:color w:val="FF0000"/>
          <w:u w:val="single" w:color="FF0000"/>
        </w:rPr>
        <w:t>vermemesi</w:t>
      </w:r>
      <w:r>
        <w:t xml:space="preserve"> gerekmektedir.</w:t>
      </w:r>
    </w:p>
    <w:p w14:paraId="7B5614C7" w14:textId="77777777" w:rsidR="00FF0282" w:rsidRDefault="007D6A5B" w:rsidP="00FF0282">
      <w:pPr>
        <w:pStyle w:val="ListeParagraf"/>
        <w:numPr>
          <w:ilvl w:val="0"/>
          <w:numId w:val="2"/>
        </w:numPr>
        <w:spacing w:line="321" w:lineRule="auto"/>
      </w:pPr>
      <w:r>
        <w:t xml:space="preserve">Onay verilmeyen </w:t>
      </w:r>
      <w:r w:rsidR="00FF0282">
        <w:t>öğrencilerin</w:t>
      </w:r>
      <w:r>
        <w:t xml:space="preserve"> SGK giriş işlemleri yapılamayacağından tüm sorumluluk ilgili öğretim elamanına aittir. </w:t>
      </w:r>
    </w:p>
    <w:p w14:paraId="306808B6" w14:textId="77777777" w:rsidR="00C924AF" w:rsidRDefault="007D6A5B" w:rsidP="00FF0282">
      <w:pPr>
        <w:pStyle w:val="ListeParagraf"/>
        <w:numPr>
          <w:ilvl w:val="0"/>
          <w:numId w:val="2"/>
        </w:numPr>
        <w:spacing w:line="321" w:lineRule="auto"/>
      </w:pPr>
      <w:r>
        <w:t xml:space="preserve">İSG Belgesi olmadan öğrencinin stajının </w:t>
      </w:r>
      <w:r w:rsidRPr="00FF0282">
        <w:rPr>
          <w:b/>
          <w:color w:val="FF0000"/>
          <w:u w:val="single" w:color="FF0000"/>
        </w:rPr>
        <w:t>onaylanmaması</w:t>
      </w:r>
      <w:r>
        <w:t xml:space="preserve"> gerekmektedir.</w:t>
      </w:r>
    </w:p>
    <w:p w14:paraId="2222FB38" w14:textId="77777777" w:rsidR="00FF0282" w:rsidRDefault="00FF0282" w:rsidP="00FF0282">
      <w:pPr>
        <w:spacing w:line="321" w:lineRule="auto"/>
        <w:ind w:left="-15" w:firstLine="0"/>
      </w:pPr>
    </w:p>
    <w:p w14:paraId="330C69AA" w14:textId="77777777" w:rsidR="00C924AF" w:rsidRDefault="007D6A5B">
      <w:pPr>
        <w:pStyle w:val="Balk1"/>
        <w:ind w:left="-5"/>
      </w:pPr>
      <w:r>
        <w:t>Öğrencinin Dikkatine;</w:t>
      </w:r>
    </w:p>
    <w:p w14:paraId="7E3E5BD2" w14:textId="77777777" w:rsidR="00C924AF" w:rsidRDefault="007D6A5B" w:rsidP="0035008A">
      <w:pPr>
        <w:numPr>
          <w:ilvl w:val="0"/>
          <w:numId w:val="1"/>
        </w:numPr>
        <w:spacing w:after="68" w:line="276" w:lineRule="auto"/>
        <w:ind w:hanging="259"/>
      </w:pPr>
      <w:r>
        <w:t xml:space="preserve">İSG belgesinin, danışman staj onayını yapmadan önce teslim edilmesi gerekmektedir. İSG Belgesi olmadan staj onayı </w:t>
      </w:r>
      <w:r w:rsidRPr="00EB1830">
        <w:rPr>
          <w:b/>
          <w:bCs/>
        </w:rPr>
        <w:t>yapılmayacaktır.</w:t>
      </w:r>
    </w:p>
    <w:p w14:paraId="395588EA" w14:textId="262A6076" w:rsidR="00C924AF" w:rsidRDefault="007D6A5B" w:rsidP="0035008A">
      <w:pPr>
        <w:numPr>
          <w:ilvl w:val="0"/>
          <w:numId w:val="1"/>
        </w:numPr>
        <w:spacing w:line="276" w:lineRule="auto"/>
        <w:ind w:hanging="259"/>
      </w:pPr>
      <w:r>
        <w:t>Sigorta işe giriş bildirgesini isteyen kurum ya</w:t>
      </w:r>
      <w:r w:rsidR="00FF0282">
        <w:t xml:space="preserve"> </w:t>
      </w:r>
      <w:r>
        <w:t>da</w:t>
      </w:r>
      <w:r w:rsidR="002A11BB">
        <w:t xml:space="preserve"> işletmeler için </w:t>
      </w:r>
      <w:r w:rsidR="00FF0282">
        <w:t>öğrencilerimiz</w:t>
      </w:r>
      <w:r>
        <w:t xml:space="preserve"> staja başlamadan bir önceki gün staj işlerindeki görevli memur ile i</w:t>
      </w:r>
      <w:r w:rsidR="00FF0282">
        <w:t>rtibata geçmeleri gerekmektedir (</w:t>
      </w:r>
      <w:r w:rsidR="002A11BB">
        <w:t>5918)</w:t>
      </w:r>
      <w:r w:rsidR="00FF0282">
        <w:t>.</w:t>
      </w:r>
      <w:r w:rsidR="00640349">
        <w:t>( İlgili IP telefonlar; 0274 443 53 09---0274 443 53 15)</w:t>
      </w:r>
    </w:p>
    <w:p w14:paraId="0EFB4F67" w14:textId="3B5C5CEF" w:rsidR="00EB1830" w:rsidRDefault="00EB1830" w:rsidP="0035008A">
      <w:pPr>
        <w:numPr>
          <w:ilvl w:val="0"/>
          <w:numId w:val="1"/>
        </w:numPr>
        <w:spacing w:line="276" w:lineRule="auto"/>
        <w:ind w:hanging="259"/>
      </w:pPr>
      <w:r>
        <w:t xml:space="preserve">Staj dosyalarına MYO öğrenci işlerinden veya  </w:t>
      </w:r>
      <w:hyperlink r:id="rId9" w:history="1">
        <w:r w:rsidRPr="00A4009D">
          <w:rPr>
            <w:rStyle w:val="Kpr"/>
          </w:rPr>
          <w:t>https://domanicmyo.dpu.edu.tr/tr/index/sayfa/11406/staj-dosyasi</w:t>
        </w:r>
      </w:hyperlink>
      <w:r>
        <w:t xml:space="preserve"> linkinden ulaşılabilmektedir. Linki açamayanlar Domaniç </w:t>
      </w:r>
      <w:proofErr w:type="spellStart"/>
      <w:r>
        <w:t>Hayme</w:t>
      </w:r>
      <w:proofErr w:type="spellEnd"/>
      <w:r>
        <w:t xml:space="preserve"> Ana </w:t>
      </w:r>
      <w:proofErr w:type="spellStart"/>
      <w:r>
        <w:t>MYO’nun</w:t>
      </w:r>
      <w:proofErr w:type="spellEnd"/>
      <w:r>
        <w:t xml:space="preserve"> internet sitesinde staj işlemleri sekmesinde yer alan staj dosyası bölümünden gerçekleştirilebilir.</w:t>
      </w:r>
    </w:p>
    <w:p w14:paraId="442319E3" w14:textId="0D57263A" w:rsidR="00EB1830" w:rsidRDefault="00EB1830" w:rsidP="0035008A">
      <w:pPr>
        <w:numPr>
          <w:ilvl w:val="0"/>
          <w:numId w:val="1"/>
        </w:numPr>
        <w:spacing w:line="276" w:lineRule="auto"/>
        <w:ind w:hanging="259"/>
      </w:pPr>
      <w:r>
        <w:t>Staj defteri teslim süresince okula ulaşmayan öğrencilerin stajları geçersiz sayılacaktır. Kargo vb. sebeplerden dolayı yaşanan gecikmelerde sorumluluk öğrenciye aittir.</w:t>
      </w:r>
    </w:p>
    <w:sectPr w:rsidR="00EB1830" w:rsidSect="00CE4306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A51A" w14:textId="77777777" w:rsidR="00354E50" w:rsidRDefault="00354E50" w:rsidP="0035008A">
      <w:pPr>
        <w:spacing w:after="0" w:line="240" w:lineRule="auto"/>
      </w:pPr>
      <w:r>
        <w:separator/>
      </w:r>
    </w:p>
  </w:endnote>
  <w:endnote w:type="continuationSeparator" w:id="0">
    <w:p w14:paraId="0A747816" w14:textId="77777777" w:rsidR="00354E50" w:rsidRDefault="00354E50" w:rsidP="0035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6D97" w14:textId="77777777" w:rsidR="00354E50" w:rsidRDefault="00354E50" w:rsidP="0035008A">
      <w:pPr>
        <w:spacing w:after="0" w:line="240" w:lineRule="auto"/>
      </w:pPr>
      <w:r>
        <w:separator/>
      </w:r>
    </w:p>
  </w:footnote>
  <w:footnote w:type="continuationSeparator" w:id="0">
    <w:p w14:paraId="373BA9AD" w14:textId="77777777" w:rsidR="00354E50" w:rsidRDefault="00354E50" w:rsidP="0035008A">
      <w:pPr>
        <w:spacing w:after="0" w:line="240" w:lineRule="auto"/>
      </w:pPr>
      <w:r>
        <w:continuationSeparator/>
      </w:r>
    </w:p>
  </w:footnote>
  <w:footnote w:id="1">
    <w:p w14:paraId="5C660E6E" w14:textId="3FABBFD4" w:rsidR="0035008A" w:rsidRPr="0035008A" w:rsidRDefault="0035008A">
      <w:pPr>
        <w:pStyle w:val="DipnotMetni"/>
        <w:rPr>
          <w:b/>
          <w:bCs/>
          <w:sz w:val="24"/>
          <w:szCs w:val="24"/>
          <w:u w:val="single"/>
        </w:rPr>
      </w:pPr>
      <w:r w:rsidRPr="0035008A">
        <w:rPr>
          <w:rStyle w:val="DipnotBavurusu"/>
          <w:b/>
          <w:bCs/>
          <w:color w:val="FF0000"/>
          <w:sz w:val="24"/>
          <w:szCs w:val="24"/>
          <w:u w:val="single"/>
        </w:rPr>
        <w:footnoteRef/>
      </w:r>
      <w:r w:rsidRPr="0035008A">
        <w:rPr>
          <w:b/>
          <w:bCs/>
          <w:color w:val="FF0000"/>
          <w:sz w:val="24"/>
          <w:szCs w:val="24"/>
          <w:u w:val="single"/>
        </w:rPr>
        <w:t xml:space="preserve"> YÖK TARAFINDAN İLAN EDİLECEK AÇIKLAMALARA GÖRE BELİRTİLEN GÜNLERDE DEĞİŞİKLİKLER GERÇEKLEŞEBİLİR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67E"/>
    <w:multiLevelType w:val="hybridMultilevel"/>
    <w:tmpl w:val="2122940C"/>
    <w:lvl w:ilvl="0" w:tplc="E8B02D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203"/>
    <w:multiLevelType w:val="hybridMultilevel"/>
    <w:tmpl w:val="A6C0A27E"/>
    <w:lvl w:ilvl="0" w:tplc="5112844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51F73205"/>
    <w:multiLevelType w:val="hybridMultilevel"/>
    <w:tmpl w:val="4508C1A4"/>
    <w:lvl w:ilvl="0" w:tplc="40B4B618">
      <w:start w:val="1"/>
      <w:numFmt w:val="decimal"/>
      <w:lvlText w:val="%1-"/>
      <w:lvlJc w:val="left"/>
      <w:pPr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8F811AD"/>
    <w:multiLevelType w:val="hybridMultilevel"/>
    <w:tmpl w:val="911E9EE0"/>
    <w:lvl w:ilvl="0" w:tplc="7EB69EA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0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8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E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1604665">
    <w:abstractNumId w:val="3"/>
  </w:num>
  <w:num w:numId="2" w16cid:durableId="1933780700">
    <w:abstractNumId w:val="2"/>
  </w:num>
  <w:num w:numId="3" w16cid:durableId="1384597759">
    <w:abstractNumId w:val="1"/>
  </w:num>
  <w:num w:numId="4" w16cid:durableId="17097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4AF"/>
    <w:rsid w:val="00007BE2"/>
    <w:rsid w:val="00036F7F"/>
    <w:rsid w:val="00066380"/>
    <w:rsid w:val="000A337A"/>
    <w:rsid w:val="000E78F5"/>
    <w:rsid w:val="00112CC2"/>
    <w:rsid w:val="001B13B6"/>
    <w:rsid w:val="001B1428"/>
    <w:rsid w:val="00223ADD"/>
    <w:rsid w:val="002A11BB"/>
    <w:rsid w:val="002D6CF0"/>
    <w:rsid w:val="0031020E"/>
    <w:rsid w:val="0035008A"/>
    <w:rsid w:val="00354E50"/>
    <w:rsid w:val="003A5AB0"/>
    <w:rsid w:val="003C057A"/>
    <w:rsid w:val="00495CD9"/>
    <w:rsid w:val="005238D5"/>
    <w:rsid w:val="00552B4F"/>
    <w:rsid w:val="005D702B"/>
    <w:rsid w:val="00640349"/>
    <w:rsid w:val="006600AF"/>
    <w:rsid w:val="00711E61"/>
    <w:rsid w:val="007D6A5B"/>
    <w:rsid w:val="00867068"/>
    <w:rsid w:val="008749B7"/>
    <w:rsid w:val="00896476"/>
    <w:rsid w:val="008B4769"/>
    <w:rsid w:val="009668C2"/>
    <w:rsid w:val="00A94676"/>
    <w:rsid w:val="00B137BA"/>
    <w:rsid w:val="00C63D3D"/>
    <w:rsid w:val="00C924AF"/>
    <w:rsid w:val="00CB272B"/>
    <w:rsid w:val="00CE4306"/>
    <w:rsid w:val="00D258A1"/>
    <w:rsid w:val="00D957A3"/>
    <w:rsid w:val="00D967DE"/>
    <w:rsid w:val="00D9779B"/>
    <w:rsid w:val="00DC2695"/>
    <w:rsid w:val="00EB1830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929D"/>
  <w15:docId w15:val="{2C24BA9B-47DD-40E2-8DFB-654DACA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0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F02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183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1830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008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008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50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domanicmyo.dpu.edu.tr/tr/index/sayfa/11406/staj-dosyasi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B04A-34B9-435C-8332-96A4881E31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Vural Akar</cp:lastModifiedBy>
  <cp:revision>2</cp:revision>
  <cp:lastPrinted>2022-02-24T12:10:00Z</cp:lastPrinted>
  <dcterms:created xsi:type="dcterms:W3CDTF">2023-04-06T16:06:00Z</dcterms:created>
  <dcterms:modified xsi:type="dcterms:W3CDTF">2023-04-06T16:06:00Z</dcterms:modified>
</cp:coreProperties>
</file>